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</w:t>
      </w: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年度云南省乡村学校从教20年以上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优秀教师推荐表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7089" w:type="dxa"/>
        <w:tblInd w:w="9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         名：</w:t>
            </w:r>
          </w:p>
        </w:tc>
        <w:tc>
          <w:tcPr>
            <w:tcW w:w="4368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  作  单  位：</w:t>
            </w:r>
          </w:p>
        </w:tc>
        <w:tc>
          <w:tcPr>
            <w:tcW w:w="43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所在县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市、区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</w:p>
        </w:tc>
        <w:tc>
          <w:tcPr>
            <w:tcW w:w="43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7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填  报  时  间：</w:t>
            </w:r>
          </w:p>
        </w:tc>
        <w:tc>
          <w:tcPr>
            <w:tcW w:w="43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云南省教育厅 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4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40"/>
          <w:sz w:val="32"/>
          <w:szCs w:val="32"/>
        </w:rPr>
        <w:t>填表说明</w:t>
      </w:r>
    </w:p>
    <w:p>
      <w:pPr>
        <w:jc w:val="center"/>
        <w:rPr>
          <w:rFonts w:hint="default" w:ascii="Times New Roman" w:hAnsi="Times New Roman" w:cs="Times New Roman"/>
          <w:b/>
          <w:bCs/>
          <w:spacing w:val="40"/>
          <w:sz w:val="32"/>
          <w:szCs w:val="32"/>
        </w:rPr>
      </w:pPr>
    </w:p>
    <w:p>
      <w:pPr>
        <w:ind w:firstLine="66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本表一式2份，一律使用A4纸双面打印。</w:t>
      </w:r>
    </w:p>
    <w:p>
      <w:pPr>
        <w:ind w:firstLine="66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表中内容一律用电脑录入，数字统一使用阿拉伯</w:t>
      </w:r>
    </w:p>
    <w:p>
      <w:pPr>
        <w:ind w:firstLine="999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数字，年、月、日一律用公历。</w:t>
      </w:r>
    </w:p>
    <w:p>
      <w:pPr>
        <w:ind w:firstLine="66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优秀乡村教师的先进事迹请控制在1000字以内。</w:t>
      </w:r>
    </w:p>
    <w:p>
      <w:pPr>
        <w:ind w:firstLine="66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本表盖章栏均需要主要负责人签字确认并加盖公章。</w:t>
      </w:r>
    </w:p>
    <w:p>
      <w:pPr>
        <w:ind w:firstLine="66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 籍贯填写格式为××省××县（市、区）；工作单位填写</w:t>
      </w:r>
    </w:p>
    <w:p>
      <w:pPr>
        <w:ind w:firstLine="999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全称，格式为××县（市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区）××乡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××学校。 </w:t>
      </w:r>
    </w:p>
    <w:p>
      <w:pPr>
        <w:numPr>
          <w:ilvl w:val="0"/>
          <w:numId w:val="1"/>
        </w:numPr>
        <w:ind w:left="1010" w:leftChars="304" w:hanging="333" w:hangingChars="100"/>
        <w:rPr>
          <w:rFonts w:hint="eastAsia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“驻地城乡分类代码”</w:t>
      </w:r>
      <w:r>
        <w:rPr>
          <w:rFonts w:hint="eastAsia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按照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2022年《统计用区划代码</w:t>
      </w:r>
      <w:r>
        <w:rPr>
          <w:rFonts w:hint="eastAsia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和城乡划分代码》</w:t>
      </w:r>
      <w:r>
        <w:rPr>
          <w:rFonts w:hint="eastAsia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填写。</w:t>
      </w:r>
    </w:p>
    <w:p>
      <w:pPr>
        <w:numPr>
          <w:ilvl w:val="0"/>
          <w:numId w:val="1"/>
        </w:numPr>
        <w:ind w:left="1010" w:leftChars="304" w:hanging="333" w:hanging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联系电话应填写准确，并保持畅通。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  <w:sectPr>
          <w:footerReference r:id="rId3" w:type="even"/>
          <w:pgSz w:w="11907" w:h="16840"/>
          <w:pgMar w:top="1417" w:right="1587" w:bottom="1417" w:left="1587" w:header="851" w:footer="992" w:gutter="0"/>
          <w:pgNumType w:start="1"/>
          <w:cols w:space="425" w:num="1"/>
          <w:docGrid w:type="linesAndChars" w:linePitch="610" w:charSpace="2829"/>
        </w:sectPr>
      </w:pPr>
    </w:p>
    <w:tbl>
      <w:tblPr>
        <w:tblStyle w:val="6"/>
        <w:tblW w:w="9934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08"/>
        <w:gridCol w:w="1015"/>
        <w:gridCol w:w="581"/>
        <w:gridCol w:w="535"/>
        <w:gridCol w:w="665"/>
        <w:gridCol w:w="396"/>
        <w:gridCol w:w="391"/>
        <w:gridCol w:w="1171"/>
        <w:gridCol w:w="34"/>
        <w:gridCol w:w="1442"/>
        <w:gridCol w:w="137"/>
        <w:gridCol w:w="17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近期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寸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出生地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7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乡村</w:t>
            </w:r>
            <w:r>
              <w:rPr>
                <w:rFonts w:hint="eastAsia" w:eastAsia="仿宋_GB2312"/>
                <w:sz w:val="28"/>
                <w:szCs w:val="28"/>
              </w:rPr>
              <w:t>从</w:t>
            </w:r>
            <w:r>
              <w:rPr>
                <w:rFonts w:eastAsia="仿宋_GB2312"/>
                <w:sz w:val="28"/>
                <w:szCs w:val="28"/>
              </w:rPr>
              <w:t>教年限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28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32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专业技术职</w:t>
            </w:r>
            <w:r>
              <w:rPr>
                <w:rFonts w:hint="eastAsia" w:eastAsia="仿宋_GB2312"/>
                <w:spacing w:val="-20"/>
                <w:sz w:val="28"/>
                <w:szCs w:val="28"/>
              </w:rPr>
              <w:t>称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及任职时间</w:t>
            </w:r>
          </w:p>
        </w:tc>
        <w:tc>
          <w:tcPr>
            <w:tcW w:w="27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现任行政职务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及任职时间</w:t>
            </w:r>
          </w:p>
        </w:tc>
        <w:tc>
          <w:tcPr>
            <w:tcW w:w="32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475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驻地</w:t>
            </w:r>
            <w:r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  <w:t>城乡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  <w:t>分类代码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联系地址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68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况</w:t>
            </w:r>
          </w:p>
        </w:tc>
        <w:tc>
          <w:tcPr>
            <w:tcW w:w="868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95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近5年年度考核情况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5" w:hRule="atLeast"/>
        </w:trPr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进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88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  <w:sectPr>
          <w:pgSz w:w="11907" w:h="16840"/>
          <w:pgMar w:top="1417" w:right="1587" w:bottom="1417" w:left="1587" w:header="851" w:footer="992" w:gutter="0"/>
          <w:cols w:space="425" w:num="1"/>
          <w:docGrid w:type="linesAndChars" w:linePitch="610" w:charSpace="2829"/>
        </w:sectPr>
      </w:pPr>
    </w:p>
    <w:tbl>
      <w:tblPr>
        <w:tblStyle w:val="6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乡镇中心校意见</w:t>
            </w:r>
          </w:p>
        </w:tc>
        <w:tc>
          <w:tcPr>
            <w:tcW w:w="8701" w:type="dxa"/>
            <w:vAlign w:val="center"/>
          </w:tcPr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（盖章）  </w:t>
            </w:r>
          </w:p>
          <w:p>
            <w:pPr>
              <w:wordWrap w:val="0"/>
              <w:ind w:right="560"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县（市、区）教育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eastAsia="仿宋_GB2312"/>
                <w:sz w:val="28"/>
                <w:szCs w:val="28"/>
              </w:rPr>
              <w:t>局意见</w:t>
            </w:r>
          </w:p>
        </w:tc>
        <w:tc>
          <w:tcPr>
            <w:tcW w:w="8701" w:type="dxa"/>
            <w:vAlign w:val="center"/>
          </w:tcPr>
          <w:p>
            <w:pPr>
              <w:wordWrap w:val="0"/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（盖章）  </w:t>
            </w:r>
          </w:p>
          <w:p>
            <w:pPr>
              <w:ind w:firstLine="5180" w:firstLineChars="18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州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市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教育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eastAsia="仿宋_GB2312"/>
                <w:sz w:val="28"/>
                <w:szCs w:val="28"/>
              </w:rPr>
              <w:t>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701" w:type="dxa"/>
            <w:vAlign w:val="center"/>
          </w:tcPr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 w:firstLine="4480" w:firstLineChars="16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（盖章）  </w:t>
            </w:r>
          </w:p>
          <w:p>
            <w:pPr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省教育厅意见</w:t>
            </w:r>
          </w:p>
        </w:tc>
        <w:tc>
          <w:tcPr>
            <w:tcW w:w="8701" w:type="dxa"/>
            <w:vAlign w:val="center"/>
          </w:tcPr>
          <w:p>
            <w:pPr>
              <w:ind w:right="1680" w:rightChars="800" w:firstLine="4620" w:firstLineChars="16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 w:firstLine="4620" w:firstLineChars="16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680" w:rightChars="800" w:firstLine="4620" w:firstLineChars="16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ind w:right="1680" w:rightChars="8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（盖章）  </w:t>
            </w:r>
          </w:p>
          <w:p>
            <w:pPr>
              <w:ind w:right="1680" w:rightChars="80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   日</w:t>
            </w:r>
          </w:p>
        </w:tc>
      </w:tr>
    </w:tbl>
    <w:p/>
    <w:sectPr>
      <w:pgSz w:w="11850" w:h="16783"/>
      <w:pgMar w:top="1417" w:right="1587" w:bottom="1134" w:left="1587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A26DF"/>
    <w:multiLevelType w:val="singleLevel"/>
    <w:tmpl w:val="9B3A26D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1B96"/>
    <w:rsid w:val="00073B72"/>
    <w:rsid w:val="000F6B5C"/>
    <w:rsid w:val="0014718F"/>
    <w:rsid w:val="002C299C"/>
    <w:rsid w:val="002E64BA"/>
    <w:rsid w:val="003D403F"/>
    <w:rsid w:val="00457EFD"/>
    <w:rsid w:val="004A165F"/>
    <w:rsid w:val="004D14F9"/>
    <w:rsid w:val="00701E50"/>
    <w:rsid w:val="00824A7C"/>
    <w:rsid w:val="00991CE5"/>
    <w:rsid w:val="00AD07B3"/>
    <w:rsid w:val="00B7709A"/>
    <w:rsid w:val="00B904BC"/>
    <w:rsid w:val="00BC36EF"/>
    <w:rsid w:val="00D10F5F"/>
    <w:rsid w:val="00D27B51"/>
    <w:rsid w:val="00D81CA1"/>
    <w:rsid w:val="00EA1FEA"/>
    <w:rsid w:val="00EC4281"/>
    <w:rsid w:val="00ED2CC8"/>
    <w:rsid w:val="00F22126"/>
    <w:rsid w:val="04930EE8"/>
    <w:rsid w:val="0E995F01"/>
    <w:rsid w:val="0EF34958"/>
    <w:rsid w:val="10A31B96"/>
    <w:rsid w:val="125F851F"/>
    <w:rsid w:val="2C227B1E"/>
    <w:rsid w:val="35D532D0"/>
    <w:rsid w:val="389D0DFD"/>
    <w:rsid w:val="3A503423"/>
    <w:rsid w:val="3BDDC829"/>
    <w:rsid w:val="4E7E0357"/>
    <w:rsid w:val="52FF0128"/>
    <w:rsid w:val="533F5476"/>
    <w:rsid w:val="57F71DCC"/>
    <w:rsid w:val="5AFB3611"/>
    <w:rsid w:val="5CAF219C"/>
    <w:rsid w:val="61132001"/>
    <w:rsid w:val="66105851"/>
    <w:rsid w:val="675C31FB"/>
    <w:rsid w:val="68C65DCE"/>
    <w:rsid w:val="71C975C8"/>
    <w:rsid w:val="74F60D20"/>
    <w:rsid w:val="77FC0A97"/>
    <w:rsid w:val="79E8FAF5"/>
    <w:rsid w:val="7DCC5518"/>
    <w:rsid w:val="7DE1A03A"/>
    <w:rsid w:val="7EB9F064"/>
    <w:rsid w:val="7EEF1569"/>
    <w:rsid w:val="99FFD1A9"/>
    <w:rsid w:val="9BDB6AAE"/>
    <w:rsid w:val="B776C602"/>
    <w:rsid w:val="D3AF4EEF"/>
    <w:rsid w:val="ECDCC271"/>
    <w:rsid w:val="EFDF72E7"/>
    <w:rsid w:val="F5FB214B"/>
    <w:rsid w:val="F7DE3B62"/>
    <w:rsid w:val="FF3D3328"/>
    <w:rsid w:val="FF814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105</Words>
  <Characters>603</Characters>
  <Lines>5</Lines>
  <Paragraphs>1</Paragraphs>
  <TotalTime>3</TotalTime>
  <ScaleCrop>false</ScaleCrop>
  <LinksUpToDate>false</LinksUpToDate>
  <CharactersWithSpaces>707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2018-08-19T07:04:00Z</dcterms:created>
  <dc:creator>眼角的漩涡</dc:creator>
  <cp:lastModifiedBy>userName</cp:lastModifiedBy>
  <dcterms:modified xsi:type="dcterms:W3CDTF">2023-07-10T19:30:53Z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